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CE" w:rsidRPr="00371F56" w:rsidRDefault="008B30B1" w:rsidP="00371F56">
      <w:pPr>
        <w:jc w:val="center"/>
        <w:rPr>
          <w:rFonts w:ascii="Candara" w:hAnsi="Candara"/>
          <w:b/>
          <w:sz w:val="28"/>
          <w:szCs w:val="28"/>
          <w:lang w:val="es-ES_tradnl"/>
        </w:rPr>
      </w:pPr>
      <w:r w:rsidRPr="00371F56">
        <w:rPr>
          <w:rFonts w:ascii="Candara" w:hAnsi="Candara"/>
          <w:b/>
          <w:sz w:val="28"/>
          <w:szCs w:val="28"/>
          <w:lang w:val="es-ES_tradnl"/>
        </w:rPr>
        <w:t>CONSULTA A LOS DOCENTES DE LA CIUDAD DE BUENOS AIRES</w:t>
      </w:r>
    </w:p>
    <w:p w:rsidR="008B30B1" w:rsidRPr="00371F56" w:rsidRDefault="008B30B1" w:rsidP="00BF3064">
      <w:pPr>
        <w:jc w:val="both"/>
        <w:rPr>
          <w:rFonts w:ascii="Candara" w:hAnsi="Candara"/>
          <w:b/>
          <w:sz w:val="28"/>
          <w:szCs w:val="28"/>
          <w:lang w:val="es-ES_tradnl"/>
        </w:rPr>
      </w:pPr>
      <w:r w:rsidRPr="00371F56">
        <w:rPr>
          <w:rFonts w:ascii="Candara" w:hAnsi="Candara"/>
          <w:b/>
          <w:sz w:val="28"/>
          <w:szCs w:val="28"/>
          <w:lang w:val="es-ES_tradnl"/>
        </w:rPr>
        <w:t>Ante la oferta salarial del Ministerio de Educación</w:t>
      </w:r>
      <w:r w:rsidR="00371F56" w:rsidRPr="00371F56">
        <w:rPr>
          <w:rFonts w:ascii="Candara" w:hAnsi="Candara"/>
          <w:b/>
          <w:sz w:val="28"/>
          <w:szCs w:val="28"/>
          <w:lang w:val="es-ES_tradnl"/>
        </w:rPr>
        <w:t xml:space="preserve"> que algunos sindicatos aceptaron y </w:t>
      </w:r>
      <w:proofErr w:type="spellStart"/>
      <w:r w:rsidR="00371F56" w:rsidRPr="00C17929">
        <w:rPr>
          <w:rFonts w:ascii="Brush Script MT" w:hAnsi="Brush Script MT"/>
          <w:b/>
          <w:sz w:val="40"/>
          <w:szCs w:val="40"/>
          <w:lang w:val="es-ES_tradnl"/>
        </w:rPr>
        <w:t>Ademys</w:t>
      </w:r>
      <w:proofErr w:type="spellEnd"/>
      <w:r w:rsidR="00371F56" w:rsidRPr="00371F56">
        <w:rPr>
          <w:rFonts w:ascii="Candara" w:hAnsi="Candara"/>
          <w:b/>
          <w:sz w:val="28"/>
          <w:szCs w:val="28"/>
          <w:lang w:val="es-ES_tradnl"/>
        </w:rPr>
        <w:t xml:space="preserve"> rechazó,</w:t>
      </w:r>
      <w:r w:rsidRPr="00371F56">
        <w:rPr>
          <w:rFonts w:ascii="Candara" w:hAnsi="Candara"/>
          <w:b/>
          <w:sz w:val="28"/>
          <w:szCs w:val="28"/>
          <w:lang w:val="es-ES_tradnl"/>
        </w:rPr>
        <w:t xml:space="preserve"> impulsa</w:t>
      </w:r>
      <w:r w:rsidR="00371F56" w:rsidRPr="00371F56">
        <w:rPr>
          <w:rFonts w:ascii="Candara" w:hAnsi="Candara"/>
          <w:b/>
          <w:sz w:val="28"/>
          <w:szCs w:val="28"/>
          <w:lang w:val="es-ES_tradnl"/>
        </w:rPr>
        <w:t>mos</w:t>
      </w:r>
      <w:r w:rsidRPr="00371F56">
        <w:rPr>
          <w:rFonts w:ascii="Candara" w:hAnsi="Candara"/>
          <w:b/>
          <w:sz w:val="28"/>
          <w:szCs w:val="28"/>
          <w:lang w:val="es-ES_tradnl"/>
        </w:rPr>
        <w:t xml:space="preserve"> una amplia consulta a los docentes de tod</w:t>
      </w:r>
      <w:bookmarkStart w:id="0" w:name="_GoBack"/>
      <w:bookmarkEnd w:id="0"/>
      <w:r w:rsidRPr="00371F56">
        <w:rPr>
          <w:rFonts w:ascii="Candara" w:hAnsi="Candara"/>
          <w:b/>
          <w:sz w:val="28"/>
          <w:szCs w:val="28"/>
          <w:lang w:val="es-ES_tradnl"/>
        </w:rPr>
        <w:t>os los niveles educativos.</w:t>
      </w:r>
    </w:p>
    <w:p w:rsidR="008B30B1" w:rsidRPr="00371F56" w:rsidRDefault="008B30B1" w:rsidP="00BF3064">
      <w:pPr>
        <w:jc w:val="both"/>
        <w:rPr>
          <w:rFonts w:ascii="Candara" w:hAnsi="Candara"/>
          <w:b/>
          <w:sz w:val="24"/>
          <w:szCs w:val="24"/>
          <w:lang w:val="es-ES_tradnl"/>
        </w:rPr>
        <w:sectPr w:rsidR="008B30B1" w:rsidRPr="00371F56" w:rsidSect="00CC373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3B7BB8" w:rsidRPr="00371F56" w:rsidRDefault="009E5A0C" w:rsidP="00BF3064">
      <w:pPr>
        <w:spacing w:after="0" w:line="240" w:lineRule="auto"/>
        <w:jc w:val="both"/>
        <w:rPr>
          <w:rFonts w:ascii="Candara" w:hAnsi="Candara"/>
          <w:sz w:val="24"/>
          <w:szCs w:val="24"/>
          <w:lang w:val="es-ES_tradnl"/>
        </w:rPr>
      </w:pPr>
      <w:r w:rsidRPr="00371F56">
        <w:rPr>
          <w:rFonts w:ascii="Candara" w:hAnsi="Candara"/>
          <w:sz w:val="24"/>
          <w:szCs w:val="24"/>
          <w:lang w:val="es-ES_tradnl"/>
        </w:rPr>
        <w:lastRenderedPageBreak/>
        <w:t>Se trata de una propuesta en dos cuotas.</w:t>
      </w:r>
      <w:r w:rsidR="003B7BB8" w:rsidRPr="00371F56">
        <w:rPr>
          <w:rFonts w:ascii="Candara" w:hAnsi="Candara"/>
          <w:sz w:val="24"/>
          <w:szCs w:val="24"/>
          <w:lang w:val="es-ES_tradnl"/>
        </w:rPr>
        <w:t xml:space="preserve"> </w:t>
      </w:r>
      <w:r w:rsidRPr="00371F56">
        <w:rPr>
          <w:rFonts w:ascii="Candara" w:hAnsi="Candara"/>
          <w:sz w:val="24"/>
          <w:szCs w:val="24"/>
          <w:lang w:val="es-ES_tradnl"/>
        </w:rPr>
        <w:t xml:space="preserve">Desde el 1º de abril la garantía mínima pasa a ser de $7200 para el cargo testigo (Maestro de Grado Jornada Simple / 20 hs cátedra y equivalentes). Comparado con lo que cobramos en marzo, el aumento es de alrededor de un 8%. La segunda cuota será percibida </w:t>
      </w:r>
      <w:r w:rsidR="002A4CA6" w:rsidRPr="00371F56">
        <w:rPr>
          <w:rFonts w:ascii="Candara" w:hAnsi="Candara"/>
          <w:sz w:val="24"/>
          <w:szCs w:val="24"/>
          <w:lang w:val="es-ES_tradnl"/>
        </w:rPr>
        <w:t xml:space="preserve">recién </w:t>
      </w:r>
      <w:r w:rsidRPr="00371F56">
        <w:rPr>
          <w:rFonts w:ascii="Candara" w:hAnsi="Candara"/>
          <w:sz w:val="24"/>
          <w:szCs w:val="24"/>
          <w:lang w:val="es-ES_tradnl"/>
        </w:rPr>
        <w:t>a partir del 1º de septiembre</w:t>
      </w:r>
      <w:r w:rsidR="002A4CA6" w:rsidRPr="00371F56">
        <w:rPr>
          <w:rFonts w:ascii="Candara" w:hAnsi="Candara"/>
          <w:sz w:val="24"/>
          <w:szCs w:val="24"/>
          <w:lang w:val="es-ES_tradnl"/>
        </w:rPr>
        <w:t xml:space="preserve">. </w:t>
      </w:r>
      <w:r w:rsidR="00DD1421" w:rsidRPr="00371F56">
        <w:rPr>
          <w:rFonts w:ascii="Candara" w:hAnsi="Candara"/>
          <w:sz w:val="24"/>
          <w:szCs w:val="24"/>
          <w:lang w:val="es-ES_tradnl"/>
        </w:rPr>
        <w:t xml:space="preserve">La oferta de aumento suma un 21-22% tomando como referencia el salario del mes inmediato anterior al acta salarial (febrero). </w:t>
      </w:r>
      <w:r w:rsidR="002A4CA6" w:rsidRPr="00371F56">
        <w:rPr>
          <w:rFonts w:ascii="Candara" w:hAnsi="Candara"/>
          <w:sz w:val="24"/>
          <w:szCs w:val="24"/>
          <w:lang w:val="es-ES_tradnl"/>
        </w:rPr>
        <w:t>Se mantiene la diferenciación salarial a la baja, se acrecientan las cifras en negro, el achatamiento de la escala y se agravarán los problemas con el impuesto a las ganancias.</w:t>
      </w:r>
    </w:p>
    <w:p w:rsidR="00BF3064" w:rsidRPr="00371F56" w:rsidRDefault="00BF3064" w:rsidP="009E5A0C">
      <w:pPr>
        <w:spacing w:after="0" w:line="240" w:lineRule="auto"/>
        <w:rPr>
          <w:rFonts w:ascii="Candara" w:hAnsi="Candara"/>
          <w:sz w:val="24"/>
          <w:szCs w:val="24"/>
          <w:lang w:val="es-ES_tradnl"/>
        </w:rPr>
      </w:pPr>
    </w:p>
    <w:p w:rsidR="00CC373F" w:rsidRPr="00371F56" w:rsidRDefault="00CC373F" w:rsidP="003B7BB8">
      <w:pPr>
        <w:spacing w:after="0" w:line="240" w:lineRule="auto"/>
        <w:jc w:val="center"/>
        <w:rPr>
          <w:rFonts w:ascii="Candara" w:hAnsi="Candara"/>
          <w:sz w:val="24"/>
          <w:szCs w:val="24"/>
          <w:lang w:val="es-ES_tradnl"/>
        </w:rPr>
      </w:pPr>
      <w:r w:rsidRPr="00371F56">
        <w:rPr>
          <w:rFonts w:ascii="Candara" w:hAnsi="Candara"/>
          <w:b/>
          <w:sz w:val="24"/>
          <w:szCs w:val="24"/>
          <w:u w:val="single"/>
          <w:lang w:val="es-ES_tradnl"/>
        </w:rPr>
        <w:t>Algunos ejemplos de sueldo en mano (sin descuentos de ganancias ni sindicales)</w:t>
      </w:r>
    </w:p>
    <w:tbl>
      <w:tblPr>
        <w:tblStyle w:val="Tablaconcuadrcula"/>
        <w:tblW w:w="10774" w:type="dxa"/>
        <w:tblInd w:w="-34" w:type="dxa"/>
        <w:tblLayout w:type="fixed"/>
        <w:tblLook w:val="04A0"/>
      </w:tblPr>
      <w:tblGrid>
        <w:gridCol w:w="4003"/>
        <w:gridCol w:w="1560"/>
        <w:gridCol w:w="2268"/>
        <w:gridCol w:w="1559"/>
        <w:gridCol w:w="1384"/>
      </w:tblGrid>
      <w:tr w:rsidR="00CC373F" w:rsidTr="00371F56">
        <w:tc>
          <w:tcPr>
            <w:tcW w:w="4003" w:type="dxa"/>
            <w:vMerge w:val="restart"/>
          </w:tcPr>
          <w:p w:rsidR="00CC373F" w:rsidRPr="003B7BB8" w:rsidRDefault="00CC373F" w:rsidP="00CC373F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828" w:type="dxa"/>
            <w:gridSpan w:val="2"/>
          </w:tcPr>
          <w:p w:rsidR="00CC373F" w:rsidRPr="003B7BB8" w:rsidRDefault="00CC373F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  <w:b/>
                <w:lang w:val="es-ES_tradnl"/>
              </w:rPr>
              <w:t>Febrero 2015</w:t>
            </w:r>
          </w:p>
        </w:tc>
        <w:tc>
          <w:tcPr>
            <w:tcW w:w="2943" w:type="dxa"/>
            <w:gridSpan w:val="2"/>
          </w:tcPr>
          <w:p w:rsidR="00CC373F" w:rsidRPr="003B7BB8" w:rsidRDefault="00CC373F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  <w:b/>
                <w:lang w:val="es-ES_tradnl"/>
              </w:rPr>
              <w:t>Abril 2015</w:t>
            </w:r>
          </w:p>
        </w:tc>
      </w:tr>
      <w:tr w:rsidR="00CC373F" w:rsidTr="00371F56">
        <w:trPr>
          <w:trHeight w:val="235"/>
        </w:trPr>
        <w:tc>
          <w:tcPr>
            <w:tcW w:w="4003" w:type="dxa"/>
            <w:vMerge/>
            <w:tcBorders>
              <w:bottom w:val="single" w:sz="4" w:space="0" w:color="auto"/>
            </w:tcBorders>
          </w:tcPr>
          <w:p w:rsidR="00CC373F" w:rsidRPr="003B7BB8" w:rsidRDefault="00CC373F" w:rsidP="00CC373F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CC373F" w:rsidRPr="003B7BB8" w:rsidRDefault="00CC373F" w:rsidP="001B0F69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  <w:b/>
                <w:lang w:val="es-ES_tradnl"/>
              </w:rPr>
              <w:t xml:space="preserve">Garantía mínima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C373F" w:rsidRPr="003B7BB8" w:rsidRDefault="001B0F69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  <w:b/>
                <w:lang w:val="es-ES_tradnl"/>
              </w:rPr>
              <w:t>10</w:t>
            </w:r>
            <w:r w:rsidR="00CC373F" w:rsidRPr="003B7BB8">
              <w:rPr>
                <w:rFonts w:ascii="Arial" w:hAnsi="Arial" w:cs="Arial"/>
                <w:b/>
                <w:lang w:val="es-ES_tradnl"/>
              </w:rPr>
              <w:t>0 % de antigüedad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C373F" w:rsidRPr="003B7BB8" w:rsidRDefault="00CC373F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  <w:b/>
                <w:lang w:val="es-ES_tradnl"/>
              </w:rPr>
              <w:t>Garantía mínima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CC373F" w:rsidRPr="00371F56" w:rsidRDefault="001B0F6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71F5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10</w:t>
            </w:r>
            <w:r w:rsidR="00CC373F" w:rsidRPr="00371F5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0 % de antigüedad</w:t>
            </w:r>
          </w:p>
        </w:tc>
      </w:tr>
      <w:tr w:rsidR="003B7BB8" w:rsidTr="00371F56">
        <w:trPr>
          <w:trHeight w:val="246"/>
        </w:trPr>
        <w:tc>
          <w:tcPr>
            <w:tcW w:w="4003" w:type="dxa"/>
            <w:tcBorders>
              <w:top w:val="single" w:sz="4" w:space="0" w:color="auto"/>
            </w:tcBorders>
          </w:tcPr>
          <w:p w:rsidR="00CC373F" w:rsidRPr="003B7BB8" w:rsidRDefault="00CC373F" w:rsidP="00BF3064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  <w:b/>
                <w:lang w:val="es-ES_tradnl"/>
              </w:rPr>
              <w:t>M</w:t>
            </w:r>
            <w:r w:rsidR="00BF3064">
              <w:rPr>
                <w:rFonts w:ascii="Arial" w:hAnsi="Arial" w:cs="Arial"/>
                <w:b/>
                <w:lang w:val="es-ES_tradnl"/>
              </w:rPr>
              <w:t>aestro de grado</w:t>
            </w:r>
            <w:r w:rsidRPr="003B7BB8">
              <w:rPr>
                <w:rFonts w:ascii="Arial" w:hAnsi="Arial" w:cs="Arial"/>
                <w:b/>
                <w:lang w:val="es-ES_tradnl"/>
              </w:rPr>
              <w:t xml:space="preserve"> J</w:t>
            </w:r>
            <w:r w:rsidR="00BF3064">
              <w:rPr>
                <w:rFonts w:ascii="Arial" w:hAnsi="Arial" w:cs="Arial"/>
                <w:b/>
                <w:lang w:val="es-ES_tradnl"/>
              </w:rPr>
              <w:t xml:space="preserve">ornada </w:t>
            </w:r>
            <w:r w:rsidRPr="003B7BB8">
              <w:rPr>
                <w:rFonts w:ascii="Arial" w:hAnsi="Arial" w:cs="Arial"/>
                <w:b/>
                <w:lang w:val="es-ES_tradnl"/>
              </w:rPr>
              <w:t>S</w:t>
            </w:r>
            <w:r w:rsidR="00BF3064">
              <w:rPr>
                <w:rFonts w:ascii="Arial" w:hAnsi="Arial" w:cs="Arial"/>
                <w:b/>
                <w:lang w:val="es-ES_tradnl"/>
              </w:rPr>
              <w:t>imple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CC373F" w:rsidRPr="003B7BB8" w:rsidRDefault="00CC373F" w:rsidP="003B7BB8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</w:rPr>
              <w:t>$ 6.655,00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C373F" w:rsidRPr="003B7BB8" w:rsidRDefault="003B7BB8" w:rsidP="003B7BB8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</w:rPr>
              <w:t>$ 7.877,41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C373F" w:rsidRPr="003B7BB8" w:rsidRDefault="001B0F69" w:rsidP="003B7BB8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</w:rPr>
              <w:t>$ 7.200,00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CC373F" w:rsidRPr="003B7BB8" w:rsidRDefault="001B0F69" w:rsidP="003B7BB8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</w:rPr>
              <w:t>$ 8.593,54</w:t>
            </w:r>
          </w:p>
        </w:tc>
      </w:tr>
      <w:tr w:rsidR="003B7BB8" w:rsidTr="00371F56">
        <w:trPr>
          <w:trHeight w:val="280"/>
        </w:trPr>
        <w:tc>
          <w:tcPr>
            <w:tcW w:w="4003" w:type="dxa"/>
          </w:tcPr>
          <w:p w:rsidR="00CC373F" w:rsidRPr="003B7BB8" w:rsidRDefault="00BF3064" w:rsidP="00CC373F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Maestro de grado Jornada Completa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373F" w:rsidRPr="003B7BB8" w:rsidRDefault="001B0F69" w:rsidP="003B7BB8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</w:rPr>
              <w:t>$ 13.310,00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373F" w:rsidRPr="003B7BB8" w:rsidRDefault="001B0F69" w:rsidP="003B7BB8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</w:rPr>
              <w:t>$ 14.907,60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373F" w:rsidRPr="003B7BB8" w:rsidRDefault="001B0F69" w:rsidP="003B7BB8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</w:rPr>
              <w:t>$ 14.400,00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CC373F" w:rsidRPr="003B7BB8" w:rsidRDefault="001B0F69" w:rsidP="003B7BB8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</w:rPr>
              <w:t>$ 16.262,83</w:t>
            </w:r>
          </w:p>
        </w:tc>
      </w:tr>
      <w:tr w:rsidR="003B7BB8" w:rsidTr="00371F56">
        <w:trPr>
          <w:trHeight w:val="314"/>
        </w:trPr>
        <w:tc>
          <w:tcPr>
            <w:tcW w:w="4003" w:type="dxa"/>
          </w:tcPr>
          <w:p w:rsidR="00CC373F" w:rsidRPr="003B7BB8" w:rsidRDefault="00CC373F" w:rsidP="00BF3064">
            <w:pPr>
              <w:tabs>
                <w:tab w:val="right" w:pos="3929"/>
              </w:tabs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  <w:b/>
                <w:lang w:val="es-ES_tradnl"/>
              </w:rPr>
              <w:t xml:space="preserve">16 hs. </w:t>
            </w:r>
            <w:r w:rsidR="003B7BB8">
              <w:rPr>
                <w:rFonts w:ascii="Arial" w:hAnsi="Arial" w:cs="Arial"/>
                <w:b/>
                <w:lang w:val="es-ES_tradnl"/>
              </w:rPr>
              <w:t>c</w:t>
            </w:r>
            <w:r w:rsidR="00BF3064">
              <w:rPr>
                <w:rFonts w:ascii="Arial" w:hAnsi="Arial" w:cs="Arial"/>
                <w:b/>
                <w:lang w:val="es-ES_tradnl"/>
              </w:rPr>
              <w:t>átedra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C373F" w:rsidRPr="003B7BB8" w:rsidRDefault="003B7BB8" w:rsidP="003B7BB8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</w:rPr>
              <w:t>$ 5.324,00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373F" w:rsidRPr="003B7BB8" w:rsidRDefault="003B7BB8" w:rsidP="003B7BB8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</w:rPr>
              <w:t>$ 6.496,36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C373F" w:rsidRPr="003B7BB8" w:rsidRDefault="003B7BB8" w:rsidP="003B7BB8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</w:rPr>
              <w:t>$ 5.760,00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CC373F" w:rsidRPr="003B7BB8" w:rsidRDefault="003B7BB8" w:rsidP="003B7BB8">
            <w:pPr>
              <w:rPr>
                <w:rFonts w:ascii="Arial" w:hAnsi="Arial" w:cs="Arial"/>
                <w:b/>
                <w:lang w:val="es-ES_tradnl"/>
              </w:rPr>
            </w:pPr>
            <w:r w:rsidRPr="003B7BB8">
              <w:rPr>
                <w:rFonts w:ascii="Arial" w:hAnsi="Arial" w:cs="Arial"/>
              </w:rPr>
              <w:t>$ 7.086,93</w:t>
            </w:r>
          </w:p>
        </w:tc>
      </w:tr>
    </w:tbl>
    <w:p w:rsidR="008B30B1" w:rsidRPr="002A4CA6" w:rsidRDefault="008B30B1">
      <w:pPr>
        <w:rPr>
          <w:rFonts w:ascii="Comic Sans MS" w:hAnsi="Comic Sans MS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1507"/>
        <w:gridCol w:w="1539"/>
        <w:gridCol w:w="2940"/>
        <w:gridCol w:w="2799"/>
        <w:gridCol w:w="1763"/>
      </w:tblGrid>
      <w:tr w:rsidR="00BF3064" w:rsidTr="00371F56">
        <w:trPr>
          <w:trHeight w:val="200"/>
        </w:trPr>
        <w:tc>
          <w:tcPr>
            <w:tcW w:w="1507" w:type="dxa"/>
          </w:tcPr>
          <w:p w:rsidR="00BF3064" w:rsidRPr="00371F56" w:rsidRDefault="00BF3064" w:rsidP="00BF3064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  <w:r w:rsidRPr="00371F56">
              <w:rPr>
                <w:rFonts w:ascii="Candara" w:hAnsi="Candara"/>
                <w:sz w:val="24"/>
                <w:szCs w:val="24"/>
                <w:lang w:val="es-ES_tradnl"/>
              </w:rPr>
              <w:t>Rechazar la propuesta</w:t>
            </w:r>
          </w:p>
        </w:tc>
        <w:tc>
          <w:tcPr>
            <w:tcW w:w="1539" w:type="dxa"/>
          </w:tcPr>
          <w:p w:rsidR="00BF3064" w:rsidRPr="00371F56" w:rsidRDefault="00BF3064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  <w:r w:rsidRPr="00371F56">
              <w:rPr>
                <w:rFonts w:ascii="Candara" w:hAnsi="Candara"/>
                <w:sz w:val="24"/>
                <w:szCs w:val="24"/>
                <w:lang w:val="es-ES_tradnl"/>
              </w:rPr>
              <w:t>Aceptar la propuesta</w:t>
            </w:r>
          </w:p>
        </w:tc>
        <w:tc>
          <w:tcPr>
            <w:tcW w:w="2940" w:type="dxa"/>
          </w:tcPr>
          <w:p w:rsidR="00BF3064" w:rsidRPr="00371F56" w:rsidRDefault="00BF3064" w:rsidP="00BF3064">
            <w:pPr>
              <w:jc w:val="center"/>
              <w:rPr>
                <w:rFonts w:ascii="Candara" w:hAnsi="Candara"/>
                <w:sz w:val="24"/>
                <w:szCs w:val="24"/>
                <w:lang w:val="es-ES_tradnl"/>
              </w:rPr>
            </w:pPr>
            <w:r w:rsidRPr="00371F56">
              <w:rPr>
                <w:rFonts w:ascii="Candara" w:hAnsi="Candara"/>
                <w:sz w:val="24"/>
                <w:szCs w:val="24"/>
                <w:lang w:val="es-ES_tradnl"/>
              </w:rPr>
              <w:t>Escuela DE</w:t>
            </w:r>
          </w:p>
        </w:tc>
        <w:tc>
          <w:tcPr>
            <w:tcW w:w="2799" w:type="dxa"/>
          </w:tcPr>
          <w:p w:rsidR="00BF3064" w:rsidRPr="00371F56" w:rsidRDefault="00BF3064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  <w:r w:rsidRPr="00371F56">
              <w:rPr>
                <w:rFonts w:ascii="Candara" w:hAnsi="Candara"/>
                <w:sz w:val="24"/>
                <w:szCs w:val="24"/>
                <w:lang w:val="es-ES_tradnl"/>
              </w:rPr>
              <w:t>Apellido y nombre</w:t>
            </w:r>
          </w:p>
        </w:tc>
        <w:tc>
          <w:tcPr>
            <w:tcW w:w="1763" w:type="dxa"/>
          </w:tcPr>
          <w:p w:rsidR="00BF3064" w:rsidRPr="00371F56" w:rsidRDefault="00BF3064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  <w:r w:rsidRPr="00371F56">
              <w:rPr>
                <w:rFonts w:ascii="Candara" w:hAnsi="Candara"/>
                <w:sz w:val="24"/>
                <w:szCs w:val="24"/>
                <w:lang w:val="es-ES_tradnl"/>
              </w:rPr>
              <w:t xml:space="preserve">Firma </w:t>
            </w: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BF3064" w:rsidTr="00371F56">
        <w:trPr>
          <w:trHeight w:val="200"/>
        </w:trPr>
        <w:tc>
          <w:tcPr>
            <w:tcW w:w="1507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BF3064" w:rsidRDefault="00BF3064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</w:p>
          <w:p w:rsidR="00C17929" w:rsidRPr="00371F56" w:rsidRDefault="00C17929" w:rsidP="00022590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  <w:r w:rsidRPr="00371F56">
              <w:rPr>
                <w:rFonts w:ascii="Candara" w:hAnsi="Candara"/>
                <w:sz w:val="24"/>
                <w:szCs w:val="24"/>
                <w:lang w:val="es-ES_tradnl"/>
              </w:rPr>
              <w:t>Rechazar la propuesta</w:t>
            </w: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</w:p>
          <w:p w:rsidR="00C17929" w:rsidRPr="00371F56" w:rsidRDefault="00C17929" w:rsidP="00022590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  <w:r w:rsidRPr="00371F56">
              <w:rPr>
                <w:rFonts w:ascii="Candara" w:hAnsi="Candara"/>
                <w:sz w:val="24"/>
                <w:szCs w:val="24"/>
                <w:lang w:val="es-ES_tradnl"/>
              </w:rPr>
              <w:t>Aceptar la propuesta</w:t>
            </w:r>
          </w:p>
        </w:tc>
        <w:tc>
          <w:tcPr>
            <w:tcW w:w="2940" w:type="dxa"/>
          </w:tcPr>
          <w:p w:rsidR="00C17929" w:rsidRDefault="00C17929" w:rsidP="00022590">
            <w:pPr>
              <w:jc w:val="center"/>
              <w:rPr>
                <w:rFonts w:ascii="Candara" w:hAnsi="Candara"/>
                <w:sz w:val="24"/>
                <w:szCs w:val="24"/>
                <w:lang w:val="es-ES_tradnl"/>
              </w:rPr>
            </w:pPr>
          </w:p>
          <w:p w:rsidR="00C17929" w:rsidRPr="00371F56" w:rsidRDefault="00C17929" w:rsidP="00022590">
            <w:pPr>
              <w:jc w:val="center"/>
              <w:rPr>
                <w:rFonts w:ascii="Candara" w:hAnsi="Candara"/>
                <w:sz w:val="24"/>
                <w:szCs w:val="24"/>
                <w:lang w:val="es-ES_tradnl"/>
              </w:rPr>
            </w:pPr>
            <w:r>
              <w:rPr>
                <w:rFonts w:ascii="Candara" w:hAnsi="Candara"/>
                <w:sz w:val="24"/>
                <w:szCs w:val="24"/>
                <w:lang w:val="es-ES_tradnl"/>
              </w:rPr>
              <w:t xml:space="preserve">Cargo - </w:t>
            </w:r>
            <w:r w:rsidRPr="00371F56">
              <w:rPr>
                <w:rFonts w:ascii="Candara" w:hAnsi="Candara"/>
                <w:sz w:val="24"/>
                <w:szCs w:val="24"/>
                <w:lang w:val="es-ES_tradnl"/>
              </w:rPr>
              <w:t>Escuela DE</w:t>
            </w: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</w:p>
          <w:p w:rsidR="00C17929" w:rsidRPr="00371F56" w:rsidRDefault="00C17929" w:rsidP="00022590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  <w:r w:rsidRPr="00371F56">
              <w:rPr>
                <w:rFonts w:ascii="Candara" w:hAnsi="Candara"/>
                <w:sz w:val="24"/>
                <w:szCs w:val="24"/>
                <w:lang w:val="es-ES_tradnl"/>
              </w:rPr>
              <w:t>Apellido y nombre</w:t>
            </w: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</w:p>
          <w:p w:rsidR="00C17929" w:rsidRPr="00371F56" w:rsidRDefault="00C17929" w:rsidP="00022590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  <w:r w:rsidRPr="00371F56">
              <w:rPr>
                <w:rFonts w:ascii="Candara" w:hAnsi="Candara"/>
                <w:sz w:val="24"/>
                <w:szCs w:val="24"/>
                <w:lang w:val="es-ES_tradnl"/>
              </w:rPr>
              <w:t xml:space="preserve">Firma </w:t>
            </w: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RPr="00371F56" w:rsidTr="00022590">
        <w:trPr>
          <w:trHeight w:val="200"/>
        </w:trPr>
        <w:tc>
          <w:tcPr>
            <w:tcW w:w="1507" w:type="dxa"/>
          </w:tcPr>
          <w:p w:rsidR="00C17929" w:rsidRPr="00371F56" w:rsidRDefault="00C17929" w:rsidP="00022590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Pr="00371F56" w:rsidRDefault="00C17929" w:rsidP="00022590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Pr="00371F56" w:rsidRDefault="00C17929" w:rsidP="00022590">
            <w:pPr>
              <w:jc w:val="center"/>
              <w:rPr>
                <w:rFonts w:ascii="Candara" w:hAnsi="Candara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Pr="00371F56" w:rsidRDefault="00C17929" w:rsidP="00022590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Pr="00371F56" w:rsidRDefault="00C17929" w:rsidP="00022590">
            <w:pPr>
              <w:rPr>
                <w:rFonts w:ascii="Candara" w:hAnsi="Candara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b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022590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465"/>
        </w:trPr>
        <w:tc>
          <w:tcPr>
            <w:tcW w:w="1507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465"/>
        </w:trPr>
        <w:tc>
          <w:tcPr>
            <w:tcW w:w="1507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200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465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465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  <w:tr w:rsidR="00C17929" w:rsidTr="00371F56">
        <w:trPr>
          <w:trHeight w:val="465"/>
        </w:trPr>
        <w:tc>
          <w:tcPr>
            <w:tcW w:w="1507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53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940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2799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  <w:tc>
          <w:tcPr>
            <w:tcW w:w="1763" w:type="dxa"/>
          </w:tcPr>
          <w:p w:rsidR="00C17929" w:rsidRDefault="00C17929" w:rsidP="00022590">
            <w:pPr>
              <w:rPr>
                <w:rFonts w:ascii="Comic Sans MS" w:hAnsi="Comic Sans MS"/>
                <w:sz w:val="24"/>
                <w:szCs w:val="24"/>
                <w:lang w:val="es-ES_tradnl"/>
              </w:rPr>
            </w:pPr>
          </w:p>
        </w:tc>
      </w:tr>
    </w:tbl>
    <w:p w:rsidR="00BF3064" w:rsidRPr="00BF3064" w:rsidRDefault="00BF3064" w:rsidP="00BF3064">
      <w:pPr>
        <w:jc w:val="both"/>
        <w:rPr>
          <w:rFonts w:ascii="Comic Sans MS" w:hAnsi="Comic Sans MS"/>
          <w:b/>
          <w:sz w:val="24"/>
          <w:szCs w:val="24"/>
          <w:lang w:val="es-ES_tradnl"/>
        </w:rPr>
      </w:pPr>
    </w:p>
    <w:sectPr w:rsidR="00BF3064" w:rsidRPr="00BF3064" w:rsidSect="008B30B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5FE" w:rsidRDefault="001F05FE" w:rsidP="00371F56">
      <w:pPr>
        <w:spacing w:after="0" w:line="240" w:lineRule="auto"/>
      </w:pPr>
      <w:r>
        <w:separator/>
      </w:r>
    </w:p>
  </w:endnote>
  <w:endnote w:type="continuationSeparator" w:id="0">
    <w:p w:rsidR="001F05FE" w:rsidRDefault="001F05FE" w:rsidP="0037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29" w:rsidRDefault="00C1792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29" w:rsidRDefault="00C1792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29" w:rsidRDefault="00C179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5FE" w:rsidRDefault="001F05FE" w:rsidP="00371F56">
      <w:pPr>
        <w:spacing w:after="0" w:line="240" w:lineRule="auto"/>
      </w:pPr>
      <w:r>
        <w:separator/>
      </w:r>
    </w:p>
  </w:footnote>
  <w:footnote w:type="continuationSeparator" w:id="0">
    <w:p w:rsidR="001F05FE" w:rsidRDefault="001F05FE" w:rsidP="00371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29" w:rsidRDefault="00C1792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582251" o:spid="_x0000_s2050" type="#_x0000_t136" style="position:absolute;margin-left:0;margin-top:0;width:372pt;height:177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rush Script MT&quot;;font-size:2in" string="Ademy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29" w:rsidRDefault="00C1792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582252" o:spid="_x0000_s2051" type="#_x0000_t136" style="position:absolute;margin-left:0;margin-top:0;width:372pt;height:177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rush Script MT&quot;;font-size:2in" string="Ademy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929" w:rsidRDefault="00C1792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0582250" o:spid="_x0000_s2049" type="#_x0000_t136" style="position:absolute;margin-left:0;margin-top:0;width:372pt;height:177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rush Script MT&quot;;font-size:2in" string="Ademy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30B1"/>
    <w:rsid w:val="001B0F69"/>
    <w:rsid w:val="001F05FE"/>
    <w:rsid w:val="00292268"/>
    <w:rsid w:val="002A4CA6"/>
    <w:rsid w:val="00371F56"/>
    <w:rsid w:val="003B7BB8"/>
    <w:rsid w:val="003F1153"/>
    <w:rsid w:val="004B60D9"/>
    <w:rsid w:val="00697933"/>
    <w:rsid w:val="008B30B1"/>
    <w:rsid w:val="009977B5"/>
    <w:rsid w:val="009E5A0C"/>
    <w:rsid w:val="00AE2ACE"/>
    <w:rsid w:val="00BF3064"/>
    <w:rsid w:val="00C17929"/>
    <w:rsid w:val="00C80388"/>
    <w:rsid w:val="00CC373F"/>
    <w:rsid w:val="00DD1421"/>
    <w:rsid w:val="00F9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0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30B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0B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371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1F56"/>
  </w:style>
  <w:style w:type="paragraph" w:styleId="Piedepgina">
    <w:name w:val="footer"/>
    <w:basedOn w:val="Normal"/>
    <w:link w:val="PiedepginaCar"/>
    <w:uiPriority w:val="99"/>
    <w:semiHidden/>
    <w:unhideWhenUsed/>
    <w:rsid w:val="00371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1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30B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0B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2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miltonteddie</dc:creator>
  <cp:lastModifiedBy>Anacleta</cp:lastModifiedBy>
  <cp:revision>2</cp:revision>
  <dcterms:created xsi:type="dcterms:W3CDTF">2015-03-10T12:32:00Z</dcterms:created>
  <dcterms:modified xsi:type="dcterms:W3CDTF">2015-03-10T12:32:00Z</dcterms:modified>
</cp:coreProperties>
</file>